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48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广东省农业科学院</w:t>
      </w:r>
      <w:r>
        <w:rPr>
          <w:rFonts w:hint="eastAsia" w:ascii="方正小标宋简体" w:eastAsia="方正小标宋简体"/>
          <w:sz w:val="36"/>
          <w:szCs w:val="36"/>
        </w:rPr>
        <w:t>优秀团员推荐表</w:t>
      </w:r>
    </w:p>
    <w:p>
      <w:pPr>
        <w:adjustRightInd w:val="0"/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29"/>
        <w:gridCol w:w="782"/>
        <w:gridCol w:w="1270"/>
        <w:gridCol w:w="236"/>
        <w:gridCol w:w="774"/>
        <w:gridCol w:w="431"/>
        <w:gridCol w:w="222"/>
        <w:gridCol w:w="533"/>
        <w:gridCol w:w="648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50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18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入团时间</w:t>
            </w:r>
          </w:p>
        </w:tc>
        <w:tc>
          <w:tcPr>
            <w:tcW w:w="150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7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18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6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67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3617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2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本人志愿服务时长</w:t>
            </w: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智慧团建年度评议结果</w:t>
            </w:r>
          </w:p>
        </w:tc>
        <w:tc>
          <w:tcPr>
            <w:tcW w:w="142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81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是否存在欠缴团、党费记录</w:t>
            </w:r>
          </w:p>
        </w:tc>
        <w:tc>
          <w:tcPr>
            <w:tcW w:w="167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学习和工作简历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（从大学填起，包括出国留学、进修等经历）</w:t>
            </w: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6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三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事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迹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2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spacing w:line="240" w:lineRule="exact"/>
              <w:ind w:left="525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公示</w:t>
            </w:r>
          </w:p>
          <w:p>
            <w:pPr>
              <w:pStyle w:val="3"/>
              <w:spacing w:line="240" w:lineRule="exact"/>
              <w:ind w:left="525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情况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spacing w:line="400" w:lineRule="exact"/>
              <w:ind w:left="8990" w:hanging="3740" w:hangingChars="2200"/>
              <w:jc w:val="left"/>
              <w:rPr>
                <w:rFonts w:ascii="宋体" w:hAnsi="宋体" w:cs="宋体"/>
                <w:spacing w:val="-20"/>
                <w:szCs w:val="21"/>
              </w:rPr>
            </w:pPr>
          </w:p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4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群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评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议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好 评 率：                 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6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位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组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织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firstLine="1680" w:firstLineChars="8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位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党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组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织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both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rPr>
                <w:rFonts w:ascii="宋体" w:hAnsi="宋体" w:cs="宋体"/>
              </w:rPr>
            </w:pPr>
          </w:p>
          <w:p>
            <w:pPr>
              <w:snapToGrid w:val="0"/>
              <w:ind w:firstLine="1470" w:firstLineChars="7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  <w:p>
            <w:pPr>
              <w:snapToGrid w:val="0"/>
              <w:ind w:right="113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委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、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青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 　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</w:tc>
      </w:tr>
    </w:tbl>
    <w:p>
      <w:pPr>
        <w:spacing w:line="6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备注：请勿更改申报表格式，保持本表在两页纸内，纸质版请双面打印。</w:t>
      </w:r>
    </w:p>
    <w:p>
      <w:pPr>
        <w:rPr>
          <w:rFonts w:hint="eastAsia" w:ascii="宋体"/>
        </w:rPr>
      </w:pPr>
      <w:r>
        <w:rPr>
          <w:rFonts w:hint="eastAsia" w:ascii="宋体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313" w:beforeLines="100" w:line="480" w:lineRule="exact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广东省农业科学院</w:t>
      </w:r>
      <w:r>
        <w:rPr>
          <w:rFonts w:hint="eastAsia" w:ascii="方正小标宋简体" w:eastAsia="方正小标宋简体"/>
          <w:sz w:val="36"/>
          <w:szCs w:val="36"/>
        </w:rPr>
        <w:t>优秀团青干部推荐表</w:t>
      </w:r>
    </w:p>
    <w:p>
      <w:pPr>
        <w:adjustRightInd w:val="0"/>
        <w:spacing w:line="3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329"/>
        <w:gridCol w:w="782"/>
        <w:gridCol w:w="1270"/>
        <w:gridCol w:w="86"/>
        <w:gridCol w:w="754"/>
        <w:gridCol w:w="601"/>
        <w:gridCol w:w="222"/>
        <w:gridCol w:w="533"/>
        <w:gridCol w:w="755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民族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年月</w:t>
            </w:r>
          </w:p>
        </w:tc>
        <w:tc>
          <w:tcPr>
            <w:tcW w:w="1329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82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入团（党）时间</w:t>
            </w:r>
          </w:p>
        </w:tc>
        <w:tc>
          <w:tcPr>
            <w:tcW w:w="135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4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356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75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157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  <w:tc>
          <w:tcPr>
            <w:tcW w:w="3467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tabs>
                <w:tab w:val="left" w:pos="1016"/>
              </w:tabs>
              <w:spacing w:line="240" w:lineRule="exact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96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本人志愿服务时长</w:t>
            </w:r>
          </w:p>
        </w:tc>
        <w:tc>
          <w:tcPr>
            <w:tcW w:w="2138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577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是否存在欠缴团、党费记录</w:t>
            </w:r>
          </w:p>
        </w:tc>
        <w:tc>
          <w:tcPr>
            <w:tcW w:w="2860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0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学习和工作简历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</w:rPr>
              <w:t>（从大学填起，包括出国留学、进修等经历）</w:t>
            </w: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1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近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三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年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要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事</w:t>
            </w:r>
          </w:p>
          <w:p>
            <w:pPr>
              <w:snapToGrid w:val="0"/>
              <w:jc w:val="center"/>
              <w:rPr>
                <w:rFonts w:ascii="宋体" w:hAnsi="宋体" w:cs="宋体"/>
                <w:spacing w:val="-6"/>
              </w:rPr>
            </w:pPr>
            <w:r>
              <w:rPr>
                <w:rFonts w:hint="eastAsia" w:ascii="宋体" w:hAnsi="宋体" w:cs="宋体"/>
              </w:rPr>
              <w:t>迹</w:t>
            </w:r>
          </w:p>
        </w:tc>
        <w:tc>
          <w:tcPr>
            <w:tcW w:w="7904" w:type="dxa"/>
            <w:gridSpan w:val="10"/>
            <w:vAlign w:val="center"/>
          </w:tcPr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  <w:p>
            <w:pPr>
              <w:snapToGrid w:val="0"/>
              <w:rPr>
                <w:rFonts w:ascii="方正楷体简体" w:eastAsia="方正楷体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4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spacing w:line="240" w:lineRule="exact"/>
              <w:ind w:left="525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公示</w:t>
            </w:r>
          </w:p>
          <w:p>
            <w:pPr>
              <w:pStyle w:val="3"/>
              <w:spacing w:line="240" w:lineRule="exact"/>
              <w:ind w:left="5250"/>
              <w:jc w:val="center"/>
              <w:rPr>
                <w:rFonts w:ascii="宋体" w:hAnsi="宋体" w:cs="宋体"/>
                <w:spacing w:val="-20"/>
                <w:szCs w:val="21"/>
              </w:rPr>
            </w:pPr>
            <w:r>
              <w:rPr>
                <w:rFonts w:hint="eastAsia" w:ascii="宋体" w:hAnsi="宋体" w:cs="宋体"/>
                <w:spacing w:val="-20"/>
                <w:szCs w:val="21"/>
              </w:rPr>
              <w:t>情况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pStyle w:val="3"/>
              <w:spacing w:line="400" w:lineRule="exact"/>
              <w:ind w:left="52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400" w:lineRule="exact"/>
              <w:ind w:left="52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400" w:lineRule="exact"/>
              <w:ind w:left="52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400" w:lineRule="exact"/>
              <w:ind w:left="52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400" w:lineRule="exact"/>
              <w:ind w:left="525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spacing w:line="400" w:lineRule="exact"/>
              <w:ind w:left="9870" w:hanging="3740" w:hangingChars="2200"/>
              <w:jc w:val="left"/>
              <w:rPr>
                <w:rFonts w:ascii="宋体" w:hAnsi="宋体" w:cs="宋体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群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众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评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议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right="11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好 评 率：                 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4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位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组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织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338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firstLine="1680" w:firstLineChars="8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</w:tc>
        <w:tc>
          <w:tcPr>
            <w:tcW w:w="1441" w:type="dxa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在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位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党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组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织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3082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br w:type="textWrapping"/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/>
              <w:rPr>
                <w:rFonts w:ascii="宋体" w:hAnsi="宋体" w:cs="宋体"/>
              </w:rPr>
            </w:pPr>
          </w:p>
          <w:p>
            <w:pPr>
              <w:snapToGrid w:val="0"/>
              <w:ind w:firstLine="1470" w:firstLineChars="7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（盖　章）</w:t>
            </w:r>
          </w:p>
          <w:p>
            <w:pPr>
              <w:snapToGrid w:val="0"/>
              <w:ind w:left="113" w:right="113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  <w:p>
            <w:pPr>
              <w:snapToGrid w:val="0"/>
              <w:ind w:right="113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5" w:hRule="atLeast"/>
          <w:jc w:val="center"/>
        </w:trPr>
        <w:tc>
          <w:tcPr>
            <w:tcW w:w="1167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团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委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、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青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意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见</w:t>
            </w:r>
          </w:p>
        </w:tc>
        <w:tc>
          <w:tcPr>
            <w:tcW w:w="7904" w:type="dxa"/>
            <w:gridSpan w:val="10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 　　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（盖　章）</w:t>
            </w:r>
          </w:p>
          <w:p>
            <w:pPr>
              <w:snapToGrid w:val="0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 　　 年  月  日</w:t>
            </w:r>
          </w:p>
        </w:tc>
      </w:tr>
    </w:tbl>
    <w:p>
      <w:pPr>
        <w:spacing w:line="600" w:lineRule="exact"/>
        <w:ind w:firstLine="420" w:firstLineChars="200"/>
        <w:rPr>
          <w:rFonts w:hint="eastAsia" w:ascii="宋体"/>
        </w:rPr>
      </w:pPr>
      <w:r>
        <w:rPr>
          <w:rFonts w:hint="eastAsia" w:ascii="宋体"/>
        </w:rPr>
        <w:t>备注：请勿更改申报表格式，保持本表在两页纸内，纸质版请双面打印。</w:t>
      </w:r>
    </w:p>
    <w:p>
      <w:pPr>
        <w:rPr>
          <w:rFonts w:hint="eastAsia" w:ascii="宋体"/>
        </w:rPr>
      </w:pPr>
      <w:r>
        <w:rPr>
          <w:rFonts w:hint="eastAsia" w:ascii="宋体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240" w:lineRule="atLeast"/>
        <w:jc w:val="center"/>
        <w:textAlignment w:val="auto"/>
        <w:outlineLvl w:val="0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广东省农业科学院先进团青组织推荐表</w:t>
      </w:r>
    </w:p>
    <w:p>
      <w:pPr>
        <w:spacing w:line="600" w:lineRule="exact"/>
        <w:jc w:val="left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推荐单位（盖章）：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0"/>
        <w:gridCol w:w="992"/>
        <w:gridCol w:w="1373"/>
        <w:gridCol w:w="900"/>
        <w:gridCol w:w="845"/>
        <w:gridCol w:w="993"/>
        <w:gridCol w:w="2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团青组织名称</w:t>
            </w:r>
          </w:p>
        </w:tc>
        <w:tc>
          <w:tcPr>
            <w:tcW w:w="6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35岁以下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青年人数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Chars="-240" w:hanging="504" w:hangingChars="168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成立时间</w:t>
            </w:r>
          </w:p>
        </w:tc>
        <w:tc>
          <w:tcPr>
            <w:tcW w:w="3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负责人姓名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年龄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职务</w:t>
            </w: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 荐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别</w:t>
            </w: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360" w:firstLineChars="150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137795</wp:posOffset>
                      </wp:positionV>
                      <wp:extent cx="142875" cy="133350"/>
                      <wp:effectExtent l="5080" t="5080" r="4445" b="13970"/>
                      <wp:wrapNone/>
                      <wp:docPr id="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" o:spid="_x0000_s1026" o:spt="1" style="position:absolute;left:0pt;margin-left:2.45pt;margin-top:10.85pt;height:10.5pt;width:11.25pt;z-index:251659264;mso-width-relative:page;mso-height-relative:page;" fillcolor="#FFFFFF" filled="t" stroked="t" coordsize="21600,21600" o:gfxdata="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UGXAtQAAAAGAQAADwAAAAAAAAABACAAAAAiAAAAZHJzL2Rvd25yZXYueG1s&#10;UEsBAhQAFAAAAAgAh07iQDclqRz8AQAAHg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4"/>
              </w:rPr>
              <w:t>五四”红旗团（总）支部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年度对标定级结果</w:t>
            </w:r>
            <w:r>
              <w:rPr>
                <w:rFonts w:hint="eastAsia" w:ascii="仿宋" w:hAnsi="仿宋" w:eastAsia="仿宋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</w:t>
            </w:r>
            <w:r>
              <w:rPr>
                <w:rFonts w:hint="default" w:ascii="仿宋" w:hAnsi="仿宋" w:eastAsia="仿宋"/>
                <w:sz w:val="24"/>
                <w:u w:val="single"/>
                <w:lang w:val="e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（星级）</w:t>
            </w:r>
          </w:p>
          <w:p>
            <w:pPr>
              <w:spacing w:line="380" w:lineRule="exact"/>
              <w:ind w:firstLine="480" w:firstLineChars="200"/>
              <w:rPr>
                <w:rFonts w:ascii="仿宋" w:hAnsi="仿宋" w:eastAsia="仿宋"/>
                <w:color w:val="BFBFBF"/>
                <w:sz w:val="24"/>
              </w:rPr>
            </w:pPr>
            <w:r>
              <w:rPr>
                <w:rFonts w:ascii="仿宋" w:hAnsi="仿宋" w:eastAsia="仿宋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67945</wp:posOffset>
                      </wp:positionV>
                      <wp:extent cx="142875" cy="133350"/>
                      <wp:effectExtent l="5080" t="5080" r="4445" b="13970"/>
                      <wp:wrapNone/>
                      <wp:docPr id="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2" o:spid="_x0000_s1026" o:spt="1" style="position:absolute;left:0pt;margin-left:2.45pt;margin-top:5.35pt;height:10.5pt;width:11.25pt;z-index:251660288;mso-width-relative:page;mso-height-relative:page;" fillcolor="#FFFFFF" filled="t" stroked="t" coordsize="21600,21600" o:gfxdata="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HIC9QAAAAGAQAADwAAAAAAAAABACAAAAAiAAAAZHJzL2Rvd25yZXYueG1s&#10;UEsBAhQAFAAAAAgAh07iQGQZoM/8AQAAHgQAAA4AAAAAAAAAAQAgAAAAIw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24"/>
              </w:rPr>
              <w:t xml:space="preserve">先进青年联合会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7" w:hRule="atLeast"/>
          <w:jc w:val="center"/>
        </w:trPr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主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要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事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2"/>
              </w:rPr>
            </w:pPr>
            <w:r>
              <w:rPr>
                <w:rFonts w:hint="eastAsia" w:ascii="仿宋_GB2312" w:eastAsia="仿宋_GB2312"/>
                <w:sz w:val="28"/>
                <w:szCs w:val="22"/>
              </w:rPr>
              <w:t>迹</w:t>
            </w:r>
          </w:p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73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织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tabs>
                <w:tab w:val="left" w:pos="5392"/>
              </w:tabs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（签章）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团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和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</w:p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</w:t>
            </w:r>
          </w:p>
          <w:p>
            <w:pPr>
              <w:tabs>
                <w:tab w:val="left" w:pos="5272"/>
              </w:tabs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（签章）</w:t>
            </w:r>
          </w:p>
          <w:p>
            <w:pPr>
              <w:tabs>
                <w:tab w:val="left" w:pos="4912"/>
              </w:tabs>
              <w:jc w:val="center"/>
              <w:rPr>
                <w:rFonts w:ascii="仿宋_GB2312" w:eastAsia="仿宋_GB2312"/>
                <w:b/>
                <w:bCs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9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院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直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属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关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党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委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审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</w:t>
            </w:r>
          </w:p>
          <w:p>
            <w:pPr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见</w:t>
            </w:r>
          </w:p>
        </w:tc>
        <w:tc>
          <w:tcPr>
            <w:tcW w:w="75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</w:t>
            </w:r>
          </w:p>
          <w:p>
            <w:pPr>
              <w:tabs>
                <w:tab w:val="left" w:pos="5272"/>
              </w:tabs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   （签章）</w:t>
            </w:r>
          </w:p>
          <w:p>
            <w:pPr>
              <w:ind w:firstLine="975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hint="eastAsia" w:ascii="仿宋_GB2312" w:eastAsia="仿宋_GB2312"/>
                <w:sz w:val="30"/>
              </w:rPr>
              <w:t xml:space="preserve">                        年   月   日</w:t>
            </w:r>
          </w:p>
        </w:tc>
      </w:tr>
    </w:tbl>
    <w:p>
      <w:pPr>
        <w:rPr>
          <w:szCs w:val="21"/>
        </w:rPr>
      </w:pPr>
      <w:r>
        <w:rPr>
          <w:rFonts w:hint="eastAsia" w:ascii="仿宋_GB2312" w:eastAsia="仿宋_GB2312"/>
          <w:sz w:val="24"/>
        </w:rPr>
        <w:t xml:space="preserve">   </w:t>
      </w:r>
    </w:p>
    <w:p>
      <w:pPr>
        <w:pStyle w:val="6"/>
        <w:adjustRightInd w:val="0"/>
        <w:snapToGrid w:val="0"/>
        <w:spacing w:before="0" w:beforeAutospacing="0" w:after="0" w:afterAutospacing="0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说明：请勿更改申报表格式，保持本表在两页纸内，纸质版请双面打印。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after="240"/>
        <w:jc w:val="center"/>
        <w:rPr>
          <w:rFonts w:ascii="方正小标宋简体" w:hAnsi="宋体" w:eastAsia="方正小标宋简体"/>
          <w:sz w:val="32"/>
          <w:szCs w:val="30"/>
        </w:rPr>
      </w:pPr>
      <w:r>
        <w:rPr>
          <w:rFonts w:hint="eastAsia" w:ascii="方正小标宋简体" w:hAnsi="宋体" w:eastAsia="方正小标宋简体"/>
          <w:sz w:val="32"/>
          <w:szCs w:val="30"/>
        </w:rPr>
        <w:t>广东省农业科学院青年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岗位能手</w:t>
      </w:r>
      <w:r>
        <w:rPr>
          <w:rFonts w:hint="eastAsia" w:ascii="方正小标宋简体" w:hAnsi="宋体" w:eastAsia="方正小标宋简体"/>
          <w:sz w:val="32"/>
          <w:szCs w:val="30"/>
        </w:rPr>
        <w:t>推荐表</w:t>
      </w:r>
    </w:p>
    <w:p>
      <w:pPr>
        <w:spacing w:after="24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推荐单位：                               </w:t>
      </w:r>
    </w:p>
    <w:tbl>
      <w:tblPr>
        <w:tblStyle w:val="7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177"/>
        <w:gridCol w:w="1617"/>
        <w:gridCol w:w="1361"/>
        <w:gridCol w:w="5"/>
        <w:gridCol w:w="1754"/>
        <w:gridCol w:w="2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9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7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361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2492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9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1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学历/学位</w:t>
            </w:r>
          </w:p>
        </w:tc>
        <w:tc>
          <w:tcPr>
            <w:tcW w:w="13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49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71" w:type="dxa"/>
            <w:gridSpan w:val="2"/>
            <w:vAlign w:val="center"/>
          </w:tcPr>
          <w:p>
            <w:pPr>
              <w:spacing w:beforeLines="10" w:afterLines="1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职称/职务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7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4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994" w:type="dxa"/>
            <w:vAlign w:val="center"/>
          </w:tcPr>
          <w:p>
            <w:pPr>
              <w:spacing w:beforeLines="10" w:afterLines="10" w:line="48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</w:t>
            </w:r>
            <w:r>
              <w:rPr>
                <w:rFonts w:ascii="仿宋" w:hAnsi="仿宋" w:eastAsia="仿宋"/>
                <w:sz w:val="28"/>
                <w:szCs w:val="28"/>
              </w:rPr>
              <w:t>类别</w:t>
            </w:r>
          </w:p>
        </w:tc>
        <w:tc>
          <w:tcPr>
            <w:tcW w:w="8406" w:type="dxa"/>
            <w:gridSpan w:val="6"/>
            <w:vAlign w:val="center"/>
          </w:tcPr>
          <w:p>
            <w:pPr>
              <w:spacing w:line="480" w:lineRule="exact"/>
              <w:jc w:val="lef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□科研岗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□推广岗     </w:t>
            </w:r>
            <w:r>
              <w:rPr>
                <w:rFonts w:hint="default" w:ascii="仿宋" w:hAnsi="仿宋" w:eastAsia="仿宋"/>
                <w:sz w:val="24"/>
                <w:lang w:val="en" w:eastAsia="zh-CN"/>
              </w:rPr>
              <w:t xml:space="preserve"> □</w:t>
            </w:r>
            <w:r>
              <w:rPr>
                <w:rFonts w:hint="eastAsia" w:ascii="仿宋" w:hAnsi="仿宋" w:eastAsia="仿宋"/>
                <w:sz w:val="24"/>
              </w:rPr>
              <w:t>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</w:tc>
        <w:tc>
          <w:tcPr>
            <w:tcW w:w="840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BFBFBF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4" w:hRule="atLeast"/>
          <w:jc w:val="center"/>
        </w:trPr>
        <w:tc>
          <w:tcPr>
            <w:tcW w:w="9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况</w:t>
            </w:r>
          </w:p>
        </w:tc>
        <w:tc>
          <w:tcPr>
            <w:tcW w:w="8406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color w:val="BFBF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FBFBF"/>
                <w:sz w:val="28"/>
                <w:szCs w:val="28"/>
              </w:rPr>
              <w:t>描述申请者的工作及活动情况以及优势，500字以内。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群</w:t>
            </w:r>
          </w:p>
          <w:p>
            <w:pPr>
              <w:snapToGrid w:val="0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众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评</w:t>
            </w:r>
          </w:p>
          <w:p>
            <w:pPr>
              <w:snapToGrid w:val="0"/>
              <w:ind w:left="113" w:leftChars="0" w:right="113" w:rightChars="0"/>
              <w:jc w:val="center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</w:rPr>
              <w:t>议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113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参与人数：                  时  间：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好 评 率：                 </w:t>
            </w:r>
          </w:p>
          <w:p>
            <w:pPr>
              <w:snapToGrid w:val="0"/>
              <w:ind w:left="113" w:right="113" w:firstLine="945" w:firstLineChars="450"/>
              <w:rPr>
                <w:rFonts w:ascii="宋体" w:hAnsi="宋体" w:cs="宋体"/>
              </w:rPr>
            </w:pPr>
          </w:p>
          <w:p>
            <w:pPr>
              <w:snapToGrid w:val="0"/>
              <w:ind w:left="113" w:right="113" w:firstLine="4830" w:firstLineChars="2300"/>
              <w:rPr>
                <w:rFonts w:ascii="宋体" w:hAnsi="宋体" w:cs="宋体"/>
              </w:rPr>
            </w:pPr>
          </w:p>
          <w:p>
            <w:pPr>
              <w:snapToGrid w:val="0"/>
              <w:ind w:left="113" w:leftChars="0" w:right="113" w:rightChars="0" w:firstLine="4830" w:firstLineChars="2300"/>
              <w:rPr>
                <w:rFonts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</w:rPr>
              <w:t xml:space="preserve">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</w:t>
            </w:r>
            <w:r>
              <w:rPr>
                <w:rFonts w:ascii="仿宋" w:hAnsi="仿宋" w:eastAsia="仿宋"/>
                <w:sz w:val="28"/>
                <w:szCs w:val="28"/>
              </w:rPr>
              <w:t>团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组织和青联</w:t>
            </w:r>
            <w:r>
              <w:rPr>
                <w:rFonts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（</w:t>
            </w:r>
            <w:r>
              <w:rPr>
                <w:rFonts w:ascii="仿宋" w:hAnsi="仿宋" w:eastAsia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color w:val="BFBFB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单位（部门）党组织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（</w:t>
            </w:r>
            <w:r>
              <w:rPr>
                <w:rFonts w:ascii="仿宋" w:hAnsi="仿宋" w:eastAsia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院团委和青联意见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（</w:t>
            </w:r>
            <w:r>
              <w:rPr>
                <w:rFonts w:ascii="仿宋" w:hAnsi="仿宋" w:eastAsia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</w:t>
            </w:r>
            <w:r>
              <w:rPr>
                <w:rFonts w:hint="default" w:ascii="仿宋" w:hAnsi="仿宋" w:eastAsia="仿宋"/>
                <w:sz w:val="28"/>
                <w:szCs w:val="28"/>
                <w:lang w:val="e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院直属机关党委审批意见</w:t>
            </w:r>
          </w:p>
        </w:tc>
        <w:tc>
          <w:tcPr>
            <w:tcW w:w="84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（</w:t>
            </w:r>
            <w:r>
              <w:rPr>
                <w:rFonts w:ascii="仿宋" w:hAnsi="仿宋" w:eastAsia="仿宋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）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仿宋" w:hAnsi="仿宋" w:eastAsia="仿宋"/>
                <w:sz w:val="28"/>
                <w:szCs w:val="28"/>
                <w:lang w:val="en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pStyle w:val="6"/>
        <w:adjustRightInd w:val="0"/>
        <w:snapToGrid w:val="0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说明：请勿更改申报表格式，保持本表在两页纸内，纸质版请双面打印。</w:t>
      </w:r>
    </w:p>
    <w:p/>
    <w:sectPr>
      <w:footerReference r:id="rId3" w:type="default"/>
      <w:footerReference r:id="rId4" w:type="even"/>
      <w:pgSz w:w="11906" w:h="16838"/>
      <w:pgMar w:top="2098" w:right="1531" w:bottom="153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jljMjE3NzM3NzAxZmU4ODliODVhZDgyZDE5MTMifQ=="/>
  </w:docVars>
  <w:rsids>
    <w:rsidRoot w:val="00BF14BA"/>
    <w:rsid w:val="001C587A"/>
    <w:rsid w:val="00240384"/>
    <w:rsid w:val="002613B7"/>
    <w:rsid w:val="002C51DC"/>
    <w:rsid w:val="002D2AE8"/>
    <w:rsid w:val="003C3254"/>
    <w:rsid w:val="00474F0C"/>
    <w:rsid w:val="00477796"/>
    <w:rsid w:val="00536FE6"/>
    <w:rsid w:val="00544D5B"/>
    <w:rsid w:val="00592E02"/>
    <w:rsid w:val="007A499C"/>
    <w:rsid w:val="009327E1"/>
    <w:rsid w:val="009725CF"/>
    <w:rsid w:val="00A36DD9"/>
    <w:rsid w:val="00AE2D6C"/>
    <w:rsid w:val="00B01D58"/>
    <w:rsid w:val="00BF14BA"/>
    <w:rsid w:val="00CA0BEB"/>
    <w:rsid w:val="00D076A3"/>
    <w:rsid w:val="00D76BC8"/>
    <w:rsid w:val="00E6727F"/>
    <w:rsid w:val="06D87AB7"/>
    <w:rsid w:val="1B7C303B"/>
    <w:rsid w:val="2F3FDCC7"/>
    <w:rsid w:val="30A33681"/>
    <w:rsid w:val="3EFF704C"/>
    <w:rsid w:val="3FD1AFF0"/>
    <w:rsid w:val="3FE7E5F7"/>
    <w:rsid w:val="3FF73B6C"/>
    <w:rsid w:val="430A0DFE"/>
    <w:rsid w:val="48BF7133"/>
    <w:rsid w:val="4AAE59AF"/>
    <w:rsid w:val="4F6BAC22"/>
    <w:rsid w:val="51FED7AB"/>
    <w:rsid w:val="57FF56BE"/>
    <w:rsid w:val="59EFA31D"/>
    <w:rsid w:val="5BD462C2"/>
    <w:rsid w:val="5EFA7CCD"/>
    <w:rsid w:val="63BE5DAD"/>
    <w:rsid w:val="63BFD95A"/>
    <w:rsid w:val="6429ED86"/>
    <w:rsid w:val="67CE5F97"/>
    <w:rsid w:val="6E737AFF"/>
    <w:rsid w:val="6FBB27F8"/>
    <w:rsid w:val="6FF72184"/>
    <w:rsid w:val="6FFF438D"/>
    <w:rsid w:val="737FB01F"/>
    <w:rsid w:val="74BFDBBB"/>
    <w:rsid w:val="757DE146"/>
    <w:rsid w:val="75ED5D32"/>
    <w:rsid w:val="75FE2167"/>
    <w:rsid w:val="77DF21B3"/>
    <w:rsid w:val="77DF8A26"/>
    <w:rsid w:val="79FF449A"/>
    <w:rsid w:val="7BFD9B92"/>
    <w:rsid w:val="7CA3E458"/>
    <w:rsid w:val="7F670E18"/>
    <w:rsid w:val="7F7D58EC"/>
    <w:rsid w:val="7F8A4921"/>
    <w:rsid w:val="7FBF31CB"/>
    <w:rsid w:val="7FBFB141"/>
    <w:rsid w:val="7FFA6F6C"/>
    <w:rsid w:val="9D4B5CFF"/>
    <w:rsid w:val="9EEF2DF5"/>
    <w:rsid w:val="9FEB6EE1"/>
    <w:rsid w:val="AD5F5AE9"/>
    <w:rsid w:val="AFFBA09D"/>
    <w:rsid w:val="BA7B23C6"/>
    <w:rsid w:val="BCDB38D6"/>
    <w:rsid w:val="BFD7F9DF"/>
    <w:rsid w:val="CFFF7263"/>
    <w:rsid w:val="DAEFFB9C"/>
    <w:rsid w:val="DD2FD0BF"/>
    <w:rsid w:val="DF22960E"/>
    <w:rsid w:val="DFEFD79F"/>
    <w:rsid w:val="DFF7E9E8"/>
    <w:rsid w:val="DFFF29E6"/>
    <w:rsid w:val="E9F71EFB"/>
    <w:rsid w:val="EA7F8A8B"/>
    <w:rsid w:val="EBEB0DD9"/>
    <w:rsid w:val="EBFFF780"/>
    <w:rsid w:val="F38D895D"/>
    <w:rsid w:val="F5BDD30D"/>
    <w:rsid w:val="F7DD4810"/>
    <w:rsid w:val="F9CF8CB2"/>
    <w:rsid w:val="FA5DA317"/>
    <w:rsid w:val="FB376C43"/>
    <w:rsid w:val="FB3BD7B7"/>
    <w:rsid w:val="FB6E079A"/>
    <w:rsid w:val="FB7E255A"/>
    <w:rsid w:val="FBDF8854"/>
    <w:rsid w:val="FBE9208E"/>
    <w:rsid w:val="FBFBD13E"/>
    <w:rsid w:val="FD6512C5"/>
    <w:rsid w:val="FDABA8D4"/>
    <w:rsid w:val="FE6B67C8"/>
    <w:rsid w:val="FE6F0FBD"/>
    <w:rsid w:val="FE734873"/>
    <w:rsid w:val="FFDF8252"/>
    <w:rsid w:val="FFF71F88"/>
    <w:rsid w:val="FFF7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szCs w:val="24"/>
    </w:rPr>
  </w:style>
  <w:style w:type="character" w:customStyle="1" w:styleId="11">
    <w:name w:val="日期 Char1"/>
    <w:basedOn w:val="8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页脚 Char1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14</Pages>
  <Words>2990</Words>
  <Characters>3066</Characters>
  <Lines>33</Lines>
  <Paragraphs>9</Paragraphs>
  <TotalTime>27</TotalTime>
  <ScaleCrop>false</ScaleCrop>
  <LinksUpToDate>false</LinksUpToDate>
  <CharactersWithSpaces>4007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2022-03-27T00:02:00Z</dcterms:created>
  <dc:creator>陈晴</dc:creator>
  <cp:lastModifiedBy>ajin</cp:lastModifiedBy>
  <cp:lastPrinted>2022-03-31T11:11:00Z</cp:lastPrinted>
  <dcterms:modified xsi:type="dcterms:W3CDTF">2022-05-23T08:46:09Z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93BE6E1B43B34D9DBD7553A5B266F57C</vt:lpwstr>
  </property>
</Properties>
</file>